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4D366" w14:textId="77777777" w:rsidR="00D04C84" w:rsidRDefault="00D04C84" w:rsidP="00CC1830">
      <w:pPr>
        <w:rPr>
          <w:rtl/>
        </w:rPr>
      </w:pPr>
      <w:bookmarkStart w:id="0" w:name="_GoBack"/>
      <w:bookmarkEnd w:id="0"/>
    </w:p>
    <w:p w14:paraId="298D56A4" w14:textId="4149F43F" w:rsidR="00D04C84" w:rsidRDefault="00D04C84" w:rsidP="00CC1830">
      <w:pPr>
        <w:rPr>
          <w:rtl/>
        </w:rPr>
      </w:pPr>
    </w:p>
    <w:p w14:paraId="265D306F" w14:textId="77777777" w:rsidR="00D04C84" w:rsidRDefault="00D04C84" w:rsidP="00CC1830">
      <w:pPr>
        <w:rPr>
          <w:rtl/>
        </w:rPr>
      </w:pPr>
    </w:p>
    <w:p w14:paraId="4954CA76" w14:textId="2E419E28" w:rsidR="00F851F6" w:rsidRDefault="00BA5482" w:rsidP="00CC1830">
      <w:r w:rsidRPr="00EA5DE7">
        <w:rPr>
          <w:rFonts w:ascii="Arial" w:hAnsi="Arial" w:cs="Arial"/>
          <w:noProof/>
          <w:lang w:eastAsia="en-GB" w:bidi="ar-SA"/>
        </w:rPr>
        <w:drawing>
          <wp:anchor distT="0" distB="0" distL="114300" distR="114300" simplePos="0" relativeHeight="251667456" behindDoc="0" locked="0" layoutInCell="1" allowOverlap="1" wp14:anchorId="1FCDAC3A" wp14:editId="6BF43FFF">
            <wp:simplePos x="0" y="0"/>
            <wp:positionH relativeFrom="margin">
              <wp:posOffset>2438400</wp:posOffset>
            </wp:positionH>
            <wp:positionV relativeFrom="paragraph">
              <wp:posOffset>-305435</wp:posOffset>
            </wp:positionV>
            <wp:extent cx="1189560" cy="981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7F38C" w14:textId="6861CBB3" w:rsidR="00F851F6" w:rsidRDefault="00F851F6" w:rsidP="00CC1830"/>
    <w:p w14:paraId="20E850A4" w14:textId="51159C94" w:rsidR="001B7A8C" w:rsidRDefault="001B7A8C" w:rsidP="001B7A8C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</w:p>
    <w:p w14:paraId="178349F5" w14:textId="501B67C9" w:rsidR="00CA7FB3" w:rsidRDefault="00734738" w:rsidP="00D76C00">
      <w:pPr>
        <w:bidi/>
        <w:jc w:val="center"/>
        <w:rPr>
          <w:rFonts w:cs="Arial"/>
          <w:b/>
          <w:bCs/>
          <w:sz w:val="32"/>
          <w:szCs w:val="32"/>
          <w:lang w:bidi="ar-JO"/>
        </w:rPr>
      </w:pPr>
      <w:r w:rsidRPr="00734738">
        <w:rPr>
          <w:rFonts w:cs="Arial" w:hint="cs"/>
          <w:b/>
          <w:bCs/>
          <w:sz w:val="32"/>
          <w:szCs w:val="32"/>
          <w:rtl/>
          <w:lang w:bidi="ar-JO"/>
        </w:rPr>
        <w:t xml:space="preserve">ورشة عمل </w:t>
      </w:r>
      <w:r w:rsidR="00D76C00">
        <w:rPr>
          <w:rFonts w:cs="Arial" w:hint="cs"/>
          <w:b/>
          <w:bCs/>
          <w:sz w:val="32"/>
          <w:szCs w:val="32"/>
          <w:rtl/>
          <w:lang w:bidi="ar-JO"/>
        </w:rPr>
        <w:t>"</w:t>
      </w:r>
      <w:r w:rsidRPr="00734738">
        <w:rPr>
          <w:rFonts w:cs="Arial" w:hint="cs"/>
          <w:b/>
          <w:bCs/>
          <w:sz w:val="32"/>
          <w:szCs w:val="32"/>
          <w:rtl/>
          <w:lang w:bidi="ar-JO"/>
        </w:rPr>
        <w:t>مهارات التجارة الإلكترونية والتسويق الإلكتروني</w:t>
      </w:r>
    </w:p>
    <w:p w14:paraId="2DA9A1A9" w14:textId="5CD68DD7" w:rsidR="00734738" w:rsidRDefault="00734738" w:rsidP="00CA7FB3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 w:rsidRPr="00734738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05168E">
        <w:rPr>
          <w:rFonts w:cs="Arial" w:hint="cs"/>
          <w:b/>
          <w:bCs/>
          <w:sz w:val="32"/>
          <w:szCs w:val="32"/>
          <w:rtl/>
          <w:lang w:bidi="ar-JO"/>
        </w:rPr>
        <w:t>لقطاع منتجات البحر الميت</w:t>
      </w:r>
      <w:r w:rsidR="00D76C00">
        <w:rPr>
          <w:rFonts w:cs="Arial" w:hint="cs"/>
          <w:b/>
          <w:bCs/>
          <w:sz w:val="32"/>
          <w:szCs w:val="32"/>
          <w:rtl/>
          <w:lang w:bidi="ar-JO"/>
        </w:rPr>
        <w:t>"</w:t>
      </w:r>
      <w:r w:rsidR="0005168E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</w:p>
    <w:p w14:paraId="36054672" w14:textId="2ACEE135" w:rsidR="004034C4" w:rsidRPr="00734738" w:rsidRDefault="00F75AF3" w:rsidP="004034C4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الجلسة الثانية</w:t>
      </w:r>
    </w:p>
    <w:p w14:paraId="301221F4" w14:textId="5775DA92" w:rsidR="00CA7FB3" w:rsidRDefault="00734738" w:rsidP="00734738">
      <w:pPr>
        <w:bidi/>
        <w:jc w:val="center"/>
        <w:rPr>
          <w:rFonts w:cs="Arial"/>
          <w:b/>
          <w:bCs/>
          <w:sz w:val="32"/>
          <w:szCs w:val="32"/>
          <w:lang w:bidi="ar-JO"/>
        </w:rPr>
      </w:pPr>
      <w:r w:rsidRPr="00734738">
        <w:rPr>
          <w:rFonts w:cs="Arial" w:hint="cs"/>
          <w:b/>
          <w:bCs/>
          <w:sz w:val="32"/>
          <w:szCs w:val="32"/>
          <w:rtl/>
          <w:lang w:bidi="ar-JO"/>
        </w:rPr>
        <w:t>مبنى غرفة صناعة عمان</w:t>
      </w:r>
    </w:p>
    <w:p w14:paraId="60B8F97C" w14:textId="41C02D29" w:rsidR="00361AE0" w:rsidRDefault="00361AE0" w:rsidP="00361AE0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يوم</w:t>
      </w:r>
      <w:r>
        <w:rPr>
          <w:rFonts w:cs="Arial"/>
          <w:b/>
          <w:bCs/>
          <w:sz w:val="32"/>
          <w:szCs w:val="32"/>
          <w:lang w:bidi="ar-JO"/>
        </w:rPr>
        <w:t xml:space="preserve"> </w:t>
      </w:r>
      <w:r w:rsidR="008A1E13">
        <w:rPr>
          <w:rFonts w:cs="Arial" w:hint="cs"/>
          <w:b/>
          <w:bCs/>
          <w:sz w:val="32"/>
          <w:szCs w:val="32"/>
          <w:rtl/>
          <w:lang w:bidi="ar-JO"/>
        </w:rPr>
        <w:t>الأ</w:t>
      </w:r>
      <w:r>
        <w:rPr>
          <w:rFonts w:cs="Arial" w:hint="cs"/>
          <w:b/>
          <w:bCs/>
          <w:sz w:val="32"/>
          <w:szCs w:val="32"/>
          <w:rtl/>
          <w:lang w:bidi="ar-JO"/>
        </w:rPr>
        <w:t>ربعاء</w:t>
      </w:r>
      <w:r w:rsidR="00734738" w:rsidRPr="00734738">
        <w:rPr>
          <w:rFonts w:cs="Arial" w:hint="cs"/>
          <w:b/>
          <w:bCs/>
          <w:sz w:val="32"/>
          <w:szCs w:val="32"/>
          <w:rtl/>
          <w:lang w:bidi="ar-JO"/>
        </w:rPr>
        <w:t xml:space="preserve"> الموافق</w:t>
      </w:r>
      <w:r>
        <w:rPr>
          <w:rFonts w:cs="Arial" w:hint="cs"/>
          <w:b/>
          <w:bCs/>
          <w:sz w:val="32"/>
          <w:szCs w:val="32"/>
          <w:rtl/>
          <w:lang w:bidi="ar-JO"/>
        </w:rPr>
        <w:t>31/7/2024</w:t>
      </w:r>
      <w:r w:rsidR="00D76C00">
        <w:rPr>
          <w:rFonts w:cs="Arial" w:hint="cs"/>
          <w:b/>
          <w:bCs/>
          <w:sz w:val="32"/>
          <w:szCs w:val="32"/>
          <w:rtl/>
          <w:lang w:bidi="ar-JO"/>
        </w:rPr>
        <w:t xml:space="preserve"> - 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الساعة التاسعة صباحا</w:t>
      </w:r>
    </w:p>
    <w:p w14:paraId="073A43A2" w14:textId="25CBAB7C" w:rsidR="003D75C3" w:rsidRPr="00591CE2" w:rsidRDefault="003D75C3" w:rsidP="00F75AF3">
      <w:pPr>
        <w:tabs>
          <w:tab w:val="left" w:pos="8292"/>
        </w:tabs>
        <w:spacing w:after="0" w:line="240" w:lineRule="auto"/>
        <w:rPr>
          <w:rFonts w:asciiTheme="minorBidi" w:hAnsiTheme="minorBidi"/>
          <w:i/>
          <w:sz w:val="28"/>
          <w:szCs w:val="28"/>
          <w:rtl/>
          <w:lang w:val="en-US" w:bidi="ar-JO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6570"/>
        <w:gridCol w:w="3690"/>
      </w:tblGrid>
      <w:tr w:rsidR="00D04C84" w:rsidRPr="00EF6531" w14:paraId="5BE2B2CB" w14:textId="77777777" w:rsidTr="00883AB2">
        <w:trPr>
          <w:trHeight w:val="718"/>
        </w:trPr>
        <w:tc>
          <w:tcPr>
            <w:tcW w:w="6570" w:type="dxa"/>
            <w:shd w:val="clear" w:color="auto" w:fill="AEBFDB" w:themeFill="accent1" w:themeFillTint="66"/>
          </w:tcPr>
          <w:p w14:paraId="6017EC3D" w14:textId="77777777" w:rsidR="00D04C84" w:rsidRDefault="00D04C84" w:rsidP="00883AB2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</w:pPr>
          </w:p>
          <w:p w14:paraId="10CEB8CE" w14:textId="77777777" w:rsidR="00D04C84" w:rsidRPr="00EF6531" w:rsidRDefault="00D04C84" w:rsidP="00883AB2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 w:rsidRPr="00EF6531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>الأجندة</w:t>
            </w:r>
          </w:p>
        </w:tc>
        <w:tc>
          <w:tcPr>
            <w:tcW w:w="3690" w:type="dxa"/>
            <w:shd w:val="clear" w:color="auto" w:fill="AEBFDB" w:themeFill="accent1" w:themeFillTint="66"/>
          </w:tcPr>
          <w:p w14:paraId="659465BD" w14:textId="77777777" w:rsidR="00D04C84" w:rsidRDefault="00D04C84" w:rsidP="00883AB2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</w:pPr>
          </w:p>
          <w:p w14:paraId="090FF8A0" w14:textId="77777777" w:rsidR="00D04C84" w:rsidRDefault="00D04C84" w:rsidP="00883AB2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</w:pPr>
            <w:r w:rsidRPr="00EF6531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الوقت  </w:t>
            </w:r>
          </w:p>
          <w:p w14:paraId="44C1DA5B" w14:textId="77777777" w:rsidR="00D04C84" w:rsidRPr="00EF6531" w:rsidRDefault="00D04C84" w:rsidP="00883AB2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</w:p>
        </w:tc>
      </w:tr>
      <w:tr w:rsidR="00D04C84" w:rsidRPr="00EF6531" w14:paraId="5550A0A3" w14:textId="77777777" w:rsidTr="00CA7FB3">
        <w:trPr>
          <w:trHeight w:val="448"/>
        </w:trPr>
        <w:tc>
          <w:tcPr>
            <w:tcW w:w="6570" w:type="dxa"/>
          </w:tcPr>
          <w:p w14:paraId="6BE3FF15" w14:textId="77777777" w:rsidR="00D04C84" w:rsidRDefault="00D04C84" w:rsidP="00CA7FB3">
            <w:pPr>
              <w:tabs>
                <w:tab w:val="left" w:pos="8292"/>
              </w:tabs>
              <w:jc w:val="right"/>
              <w:rPr>
                <w:rFonts w:asciiTheme="minorBidi" w:hAnsiTheme="minorBidi"/>
                <w:b/>
                <w:bCs/>
                <w:i/>
                <w:sz w:val="32"/>
                <w:szCs w:val="32"/>
                <w:rtl/>
              </w:rPr>
            </w:pPr>
            <w:r w:rsidRPr="00EF6531">
              <w:rPr>
                <w:rFonts w:asciiTheme="minorBidi" w:hAnsiTheme="minorBidi"/>
                <w:b/>
                <w:bCs/>
                <w:i/>
                <w:sz w:val="32"/>
                <w:szCs w:val="32"/>
                <w:rtl/>
              </w:rPr>
              <w:t>التسجيل</w:t>
            </w:r>
          </w:p>
          <w:p w14:paraId="22F1F881" w14:textId="036C46C7" w:rsidR="004034C4" w:rsidRPr="00EF6531" w:rsidRDefault="004034C4" w:rsidP="00CA7FB3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</w:p>
        </w:tc>
        <w:tc>
          <w:tcPr>
            <w:tcW w:w="3690" w:type="dxa"/>
            <w:shd w:val="clear" w:color="auto" w:fill="AEBFDB" w:themeFill="accent1" w:themeFillTint="66"/>
          </w:tcPr>
          <w:p w14:paraId="37D72FC6" w14:textId="77777777" w:rsidR="00D04C84" w:rsidRPr="00D04C84" w:rsidRDefault="00D04C84" w:rsidP="00883AB2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9:00 </w:t>
            </w:r>
            <w:r w:rsidRPr="00D04C8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9:30 </w:t>
            </w:r>
          </w:p>
        </w:tc>
      </w:tr>
      <w:tr w:rsidR="00D04C84" w:rsidRPr="00EF6531" w14:paraId="78C604BC" w14:textId="77777777" w:rsidTr="00883AB2">
        <w:tc>
          <w:tcPr>
            <w:tcW w:w="6570" w:type="dxa"/>
          </w:tcPr>
          <w:p w14:paraId="1B4AD91E" w14:textId="77777777" w:rsidR="00D04C84" w:rsidRDefault="00D04C84" w:rsidP="00CA7FB3">
            <w:pPr>
              <w:tabs>
                <w:tab w:val="left" w:pos="8292"/>
              </w:tabs>
              <w:jc w:val="right"/>
              <w:rPr>
                <w:rFonts w:asciiTheme="minorBidi" w:hAnsiTheme="minorBidi"/>
                <w:i/>
                <w:sz w:val="28"/>
                <w:szCs w:val="28"/>
                <w:rtl/>
                <w:lang w:bidi="ar-JO"/>
              </w:rPr>
            </w:pPr>
            <w:r w:rsidRPr="00591CE2">
              <w:rPr>
                <w:rFonts w:asciiTheme="minorBidi" w:hAnsiTheme="minorBidi" w:hint="cs"/>
                <w:i/>
                <w:sz w:val="28"/>
                <w:szCs w:val="28"/>
                <w:rtl/>
                <w:lang w:bidi="ar-JO"/>
              </w:rPr>
              <w:t>تطبيق</w:t>
            </w:r>
            <w:r>
              <w:rPr>
                <w:rFonts w:asciiTheme="minorBidi" w:hAnsiTheme="minorBidi" w:hint="cs"/>
                <w:i/>
                <w:sz w:val="28"/>
                <w:szCs w:val="28"/>
                <w:rtl/>
                <w:lang w:bidi="ar-JO"/>
              </w:rPr>
              <w:t>ات</w:t>
            </w:r>
            <w:r w:rsidRPr="00591CE2">
              <w:rPr>
                <w:rFonts w:asciiTheme="minorBidi" w:hAnsiTheme="minorBidi" w:hint="cs"/>
                <w:i/>
                <w:sz w:val="28"/>
                <w:szCs w:val="28"/>
                <w:rtl/>
                <w:lang w:bidi="ar-JO"/>
              </w:rPr>
              <w:t xml:space="preserve"> عملي</w:t>
            </w:r>
            <w:r>
              <w:rPr>
                <w:rFonts w:asciiTheme="minorBidi" w:hAnsiTheme="minorBidi" w:hint="cs"/>
                <w:i/>
                <w:sz w:val="28"/>
                <w:szCs w:val="28"/>
                <w:rtl/>
                <w:lang w:bidi="ar-JO"/>
              </w:rPr>
              <w:t>ة</w:t>
            </w:r>
            <w:r w:rsidRPr="00591CE2">
              <w:rPr>
                <w:rFonts w:asciiTheme="minorBidi" w:hAnsiTheme="minorBidi" w:hint="cs"/>
                <w:i/>
                <w:sz w:val="28"/>
                <w:szCs w:val="28"/>
                <w:rtl/>
                <w:lang w:bidi="ar-JO"/>
              </w:rPr>
              <w:t xml:space="preserve"> لخطوات </w:t>
            </w:r>
            <w:r w:rsidR="00157EE1">
              <w:rPr>
                <w:rFonts w:asciiTheme="minorBidi" w:hAnsiTheme="minorBidi" w:hint="cs"/>
                <w:i/>
                <w:sz w:val="28"/>
                <w:szCs w:val="28"/>
                <w:rtl/>
                <w:lang w:bidi="ar-JO"/>
              </w:rPr>
              <w:t>التسويق</w:t>
            </w:r>
            <w:r w:rsidR="00CA7FB3">
              <w:rPr>
                <w:rFonts w:asciiTheme="minorBidi" w:hAnsiTheme="minorBidi" w:hint="cs"/>
                <w:i/>
                <w:sz w:val="28"/>
                <w:szCs w:val="28"/>
                <w:rtl/>
                <w:lang w:bidi="ar-JO"/>
              </w:rPr>
              <w:t xml:space="preserve"> الإلكتروني</w:t>
            </w:r>
            <w:r w:rsidR="00157EE1">
              <w:rPr>
                <w:rFonts w:asciiTheme="minorBidi" w:hAnsiTheme="minorBidi" w:hint="cs"/>
                <w:i/>
                <w:sz w:val="28"/>
                <w:szCs w:val="28"/>
                <w:rtl/>
                <w:lang w:bidi="ar-JO"/>
              </w:rPr>
              <w:t xml:space="preserve"> </w:t>
            </w:r>
            <w:r w:rsidRPr="00591CE2">
              <w:rPr>
                <w:rFonts w:asciiTheme="minorBidi" w:hAnsiTheme="minorBidi" w:hint="cs"/>
                <w:i/>
                <w:sz w:val="28"/>
                <w:szCs w:val="28"/>
                <w:rtl/>
                <w:lang w:bidi="ar-JO"/>
              </w:rPr>
              <w:t>وزيادة المبيعات</w:t>
            </w:r>
          </w:p>
          <w:p w14:paraId="112F61AA" w14:textId="24BDAAB6" w:rsidR="004034C4" w:rsidRPr="00EF6531" w:rsidRDefault="004034C4" w:rsidP="00CA7FB3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i/>
                <w:sz w:val="32"/>
                <w:szCs w:val="32"/>
                <w:lang w:bidi="ar-SA"/>
              </w:rPr>
            </w:pPr>
          </w:p>
        </w:tc>
        <w:tc>
          <w:tcPr>
            <w:tcW w:w="3690" w:type="dxa"/>
            <w:shd w:val="clear" w:color="auto" w:fill="AEBFDB" w:themeFill="accent1" w:themeFillTint="66"/>
          </w:tcPr>
          <w:p w14:paraId="61C25F11" w14:textId="77777777" w:rsidR="00D04C84" w:rsidRPr="00D04C84" w:rsidRDefault="00D04C84" w:rsidP="00883AB2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9:30 </w:t>
            </w:r>
            <w:r w:rsidRPr="00D04C8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10:00</w:t>
            </w:r>
          </w:p>
        </w:tc>
      </w:tr>
      <w:tr w:rsidR="00D04C84" w:rsidRPr="00EF6531" w14:paraId="52ADD3B3" w14:textId="77777777" w:rsidTr="00883AB2">
        <w:tc>
          <w:tcPr>
            <w:tcW w:w="6570" w:type="dxa"/>
          </w:tcPr>
          <w:p w14:paraId="16C80824" w14:textId="77777777" w:rsidR="00D04C84" w:rsidRDefault="00D04C84" w:rsidP="00CA7FB3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i/>
                <w:sz w:val="32"/>
                <w:szCs w:val="32"/>
                <w:rtl/>
              </w:rPr>
            </w:pPr>
            <w:r w:rsidRPr="00D04C84">
              <w:rPr>
                <w:rFonts w:asciiTheme="minorBidi" w:hAnsiTheme="minorBidi" w:cs="Arial" w:hint="cs"/>
                <w:i/>
                <w:sz w:val="32"/>
                <w:szCs w:val="32"/>
                <w:rtl/>
              </w:rPr>
              <w:t xml:space="preserve">طرق </w:t>
            </w:r>
            <w:r w:rsidRPr="00D04C84">
              <w:rPr>
                <w:rFonts w:asciiTheme="minorBidi" w:hAnsiTheme="minorBidi" w:cs="Arial"/>
                <w:i/>
                <w:sz w:val="32"/>
                <w:szCs w:val="32"/>
                <w:rtl/>
              </w:rPr>
              <w:t xml:space="preserve">تحسين </w:t>
            </w:r>
            <w:r w:rsidR="00961A74">
              <w:rPr>
                <w:rFonts w:asciiTheme="minorBidi" w:hAnsiTheme="minorBidi" w:cs="Arial" w:hint="cs"/>
                <w:i/>
                <w:sz w:val="32"/>
                <w:szCs w:val="32"/>
                <w:rtl/>
              </w:rPr>
              <w:t xml:space="preserve">نتائج </w:t>
            </w:r>
            <w:r w:rsidRPr="00D04C84">
              <w:rPr>
                <w:rFonts w:asciiTheme="minorBidi" w:hAnsiTheme="minorBidi" w:cs="Arial"/>
                <w:i/>
                <w:sz w:val="32"/>
                <w:szCs w:val="32"/>
                <w:rtl/>
              </w:rPr>
              <w:t>محركات البحث</w:t>
            </w:r>
            <w:r w:rsidRPr="00D04C84">
              <w:rPr>
                <w:rFonts w:asciiTheme="minorBidi" w:hAnsiTheme="minorBidi" w:cs="Arial" w:hint="cs"/>
                <w:i/>
                <w:sz w:val="32"/>
                <w:szCs w:val="32"/>
                <w:rtl/>
              </w:rPr>
              <w:t xml:space="preserve"> </w:t>
            </w:r>
            <w:r w:rsidR="00D76C00">
              <w:rPr>
                <w:rFonts w:asciiTheme="minorBidi" w:hAnsiTheme="minorBidi" w:cs="Arial" w:hint="cs"/>
                <w:i/>
                <w:sz w:val="32"/>
                <w:szCs w:val="32"/>
                <w:rtl/>
              </w:rPr>
              <w:t>المتعلقة ب</w:t>
            </w:r>
            <w:r w:rsidR="00CA7FB3">
              <w:rPr>
                <w:rFonts w:asciiTheme="minorBidi" w:hAnsiTheme="minorBidi" w:cs="Arial" w:hint="cs"/>
                <w:i/>
                <w:sz w:val="32"/>
                <w:szCs w:val="32"/>
                <w:rtl/>
              </w:rPr>
              <w:t xml:space="preserve">الموقع الإلكتروني الخاص بالشركة </w:t>
            </w:r>
          </w:p>
          <w:p w14:paraId="5FB0A046" w14:textId="217814F0" w:rsidR="004034C4" w:rsidRPr="00EF6531" w:rsidRDefault="004034C4" w:rsidP="00CA7FB3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i/>
                <w:sz w:val="32"/>
                <w:szCs w:val="32"/>
                <w:lang w:bidi="ar-SA"/>
              </w:rPr>
            </w:pPr>
          </w:p>
        </w:tc>
        <w:tc>
          <w:tcPr>
            <w:tcW w:w="3690" w:type="dxa"/>
            <w:shd w:val="clear" w:color="auto" w:fill="AEBFDB" w:themeFill="accent1" w:themeFillTint="66"/>
          </w:tcPr>
          <w:p w14:paraId="16018090" w14:textId="77777777" w:rsidR="00D04C84" w:rsidRPr="00D04C84" w:rsidRDefault="00D04C84" w:rsidP="00883AB2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10:00 </w:t>
            </w:r>
            <w:r w:rsidRPr="00D04C8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10:30 </w:t>
            </w:r>
          </w:p>
        </w:tc>
      </w:tr>
      <w:tr w:rsidR="00D04C84" w:rsidRPr="00EF6531" w14:paraId="678BC2C9" w14:textId="77777777" w:rsidTr="00883AB2">
        <w:tc>
          <w:tcPr>
            <w:tcW w:w="6570" w:type="dxa"/>
          </w:tcPr>
          <w:p w14:paraId="2C5D152D" w14:textId="77777777" w:rsidR="004034C4" w:rsidRDefault="00D04C84" w:rsidP="00CA7FB3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i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="Arial" w:hint="cs"/>
                <w:i/>
                <w:sz w:val="32"/>
                <w:szCs w:val="32"/>
                <w:rtl/>
                <w:lang w:bidi="ar-SA"/>
              </w:rPr>
              <w:t>استخدام ادوات الذكاء الإصطناعي لانشاء اعلانات تسويقية على محركات البحث ومواقع التواصل الإجتماعي</w:t>
            </w:r>
          </w:p>
          <w:p w14:paraId="719F6D7D" w14:textId="12ED1576" w:rsidR="00D04C84" w:rsidRPr="00EF6531" w:rsidRDefault="00D04C84" w:rsidP="00CA7FB3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i/>
                <w:sz w:val="32"/>
                <w:szCs w:val="32"/>
                <w:lang w:bidi="ar-SA"/>
              </w:rPr>
            </w:pPr>
            <w:r>
              <w:rPr>
                <w:rFonts w:asciiTheme="minorBidi" w:hAnsiTheme="minorBidi" w:cs="Arial" w:hint="cs"/>
                <w:i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3690" w:type="dxa"/>
            <w:shd w:val="clear" w:color="auto" w:fill="AEBFDB" w:themeFill="accent1" w:themeFillTint="66"/>
          </w:tcPr>
          <w:p w14:paraId="0C385118" w14:textId="77777777" w:rsidR="00D04C84" w:rsidRPr="00D04C84" w:rsidRDefault="00D04C84" w:rsidP="00883AB2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10:30 - 11:00 </w:t>
            </w:r>
          </w:p>
        </w:tc>
      </w:tr>
      <w:tr w:rsidR="00D04C84" w:rsidRPr="00EF6531" w14:paraId="26F5039C" w14:textId="77777777" w:rsidTr="00CA7FB3">
        <w:trPr>
          <w:trHeight w:val="538"/>
        </w:trPr>
        <w:tc>
          <w:tcPr>
            <w:tcW w:w="6570" w:type="dxa"/>
          </w:tcPr>
          <w:p w14:paraId="77BC7447" w14:textId="53817C91" w:rsidR="00D04C84" w:rsidRPr="00EF6531" w:rsidRDefault="00D04C84" w:rsidP="00CA7FB3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إستراحة قهوة </w:t>
            </w:r>
          </w:p>
        </w:tc>
        <w:tc>
          <w:tcPr>
            <w:tcW w:w="3690" w:type="dxa"/>
            <w:shd w:val="clear" w:color="auto" w:fill="AEBFDB" w:themeFill="accent1" w:themeFillTint="66"/>
          </w:tcPr>
          <w:p w14:paraId="13C5D124" w14:textId="77777777" w:rsidR="00D04C84" w:rsidRPr="00D04C84" w:rsidRDefault="00D04C84" w:rsidP="00883AB2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lang w:bidi="ar-SA"/>
              </w:rPr>
            </w:pP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11:00 </w:t>
            </w:r>
            <w:r w:rsidRPr="00D04C8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11:30 </w:t>
            </w:r>
          </w:p>
        </w:tc>
      </w:tr>
      <w:tr w:rsidR="00D04C84" w:rsidRPr="00EF6531" w14:paraId="6B972219" w14:textId="77777777" w:rsidTr="00883AB2">
        <w:tc>
          <w:tcPr>
            <w:tcW w:w="6570" w:type="dxa"/>
          </w:tcPr>
          <w:p w14:paraId="127296F3" w14:textId="77777777" w:rsidR="004034C4" w:rsidRDefault="00CA7FB3" w:rsidP="00C61125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i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i/>
                <w:sz w:val="32"/>
                <w:szCs w:val="32"/>
                <w:rtl/>
                <w:lang w:bidi="ar-JO"/>
              </w:rPr>
              <w:t xml:space="preserve">خطوات واليات </w:t>
            </w:r>
            <w:r w:rsidR="00C61125">
              <w:rPr>
                <w:rFonts w:asciiTheme="minorBidi" w:hAnsiTheme="minorBidi" w:cs="Arial" w:hint="cs"/>
                <w:i/>
                <w:sz w:val="32"/>
                <w:szCs w:val="32"/>
                <w:rtl/>
                <w:lang w:bidi="ar-JO"/>
              </w:rPr>
              <w:t xml:space="preserve">التسويق الإلكتروني </w:t>
            </w:r>
            <w:r>
              <w:rPr>
                <w:rFonts w:asciiTheme="minorBidi" w:hAnsiTheme="minorBidi" w:cs="Arial" w:hint="cs"/>
                <w:i/>
                <w:sz w:val="32"/>
                <w:szCs w:val="32"/>
                <w:rtl/>
                <w:lang w:bidi="ar-JO"/>
              </w:rPr>
              <w:t xml:space="preserve">من خلال منصات التجارة الإلكترونية </w:t>
            </w:r>
          </w:p>
          <w:p w14:paraId="20982D9F" w14:textId="0A0239DD" w:rsidR="00D04C84" w:rsidRPr="00EF6531" w:rsidRDefault="00CA7FB3" w:rsidP="00C61125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i/>
                <w:sz w:val="32"/>
                <w:szCs w:val="32"/>
                <w:lang w:bidi="ar-SA"/>
              </w:rPr>
            </w:pPr>
            <w:r>
              <w:rPr>
                <w:rFonts w:asciiTheme="minorBidi" w:hAnsiTheme="minorBidi" w:cs="Arial" w:hint="cs"/>
                <w:i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690" w:type="dxa"/>
            <w:shd w:val="clear" w:color="auto" w:fill="AEBFDB" w:themeFill="accent1" w:themeFillTint="66"/>
          </w:tcPr>
          <w:p w14:paraId="091AFE36" w14:textId="77777777" w:rsidR="00D04C84" w:rsidRPr="00D04C84" w:rsidRDefault="00D04C84" w:rsidP="00883AB2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</w:pP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11:30 </w:t>
            </w:r>
            <w:r w:rsidRPr="00D04C8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12:00</w:t>
            </w:r>
          </w:p>
        </w:tc>
      </w:tr>
      <w:tr w:rsidR="00D04C84" w:rsidRPr="00EF6531" w14:paraId="18F14EF8" w14:textId="77777777" w:rsidTr="00883AB2">
        <w:tc>
          <w:tcPr>
            <w:tcW w:w="6570" w:type="dxa"/>
          </w:tcPr>
          <w:p w14:paraId="3E2C5F53" w14:textId="77777777" w:rsidR="00D04C84" w:rsidRDefault="00D04C84" w:rsidP="00CA7FB3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i/>
                <w:sz w:val="32"/>
                <w:szCs w:val="32"/>
                <w:rtl/>
                <w:lang w:bidi="ar-SA"/>
              </w:rPr>
            </w:pPr>
            <w:r>
              <w:rPr>
                <w:rFonts w:asciiTheme="minorBidi" w:hAnsiTheme="minorBidi" w:cs="Arial" w:hint="cs"/>
                <w:i/>
                <w:sz w:val="32"/>
                <w:szCs w:val="32"/>
                <w:rtl/>
                <w:lang w:bidi="ar-SA"/>
              </w:rPr>
              <w:t>قياس اداء</w:t>
            </w:r>
            <w:r w:rsidR="00CA7FB3">
              <w:rPr>
                <w:rFonts w:asciiTheme="minorBidi" w:hAnsiTheme="minorBidi" w:cs="Arial" w:hint="cs"/>
                <w:i/>
                <w:sz w:val="32"/>
                <w:szCs w:val="32"/>
                <w:rtl/>
                <w:lang w:bidi="ar-SA"/>
              </w:rPr>
              <w:t xml:space="preserve"> و</w:t>
            </w:r>
            <w:r w:rsidR="00C61125">
              <w:rPr>
                <w:rFonts w:asciiTheme="minorBidi" w:hAnsiTheme="minorBidi" w:cs="Arial" w:hint="cs"/>
                <w:i/>
                <w:sz w:val="32"/>
                <w:szCs w:val="32"/>
                <w:rtl/>
                <w:lang w:bidi="ar-SA"/>
              </w:rPr>
              <w:t xml:space="preserve">فعالية حملات التسويق الإلكتروني </w:t>
            </w:r>
          </w:p>
          <w:p w14:paraId="20041A09" w14:textId="5DA28099" w:rsidR="004034C4" w:rsidRPr="00EF6531" w:rsidRDefault="004034C4" w:rsidP="00CA7FB3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i/>
                <w:sz w:val="32"/>
                <w:szCs w:val="32"/>
                <w:lang w:bidi="ar-SA"/>
              </w:rPr>
            </w:pPr>
          </w:p>
        </w:tc>
        <w:tc>
          <w:tcPr>
            <w:tcW w:w="3690" w:type="dxa"/>
            <w:shd w:val="clear" w:color="auto" w:fill="AEBFDB" w:themeFill="accent1" w:themeFillTint="66"/>
          </w:tcPr>
          <w:p w14:paraId="586795F9" w14:textId="77777777" w:rsidR="00D04C84" w:rsidRPr="00D04C84" w:rsidRDefault="00D04C84" w:rsidP="00883AB2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</w:pP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12:00 </w:t>
            </w:r>
            <w:r w:rsidRPr="00D04C8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12:30 </w:t>
            </w:r>
          </w:p>
        </w:tc>
      </w:tr>
      <w:tr w:rsidR="00D04C84" w:rsidRPr="00EF6531" w14:paraId="16F66E2C" w14:textId="77777777" w:rsidTr="00CA7FB3">
        <w:trPr>
          <w:trHeight w:val="574"/>
        </w:trPr>
        <w:tc>
          <w:tcPr>
            <w:tcW w:w="6570" w:type="dxa"/>
          </w:tcPr>
          <w:p w14:paraId="7C6F4DF1" w14:textId="342F7399" w:rsidR="00D04C84" w:rsidRPr="00EF6531" w:rsidRDefault="00D04C84" w:rsidP="00CA7FB3">
            <w:pPr>
              <w:tabs>
                <w:tab w:val="left" w:pos="8292"/>
              </w:tabs>
              <w:jc w:val="right"/>
              <w:rPr>
                <w:rFonts w:asciiTheme="minorBidi" w:hAnsiTheme="minorBidi" w:cs="Arial"/>
                <w:bCs/>
                <w:i/>
                <w:sz w:val="32"/>
                <w:szCs w:val="32"/>
                <w:rtl/>
                <w:lang w:bidi="ar-JO"/>
              </w:rPr>
            </w:pPr>
            <w:r>
              <w:rPr>
                <w:rFonts w:asciiTheme="minorBidi" w:hAnsiTheme="minorBidi" w:cs="Arial" w:hint="cs"/>
                <w:bCs/>
                <w:i/>
                <w:sz w:val="32"/>
                <w:szCs w:val="32"/>
                <w:rtl/>
                <w:lang w:bidi="ar-JO"/>
              </w:rPr>
              <w:t xml:space="preserve">أسئلة وأجوبة </w:t>
            </w:r>
            <w:r w:rsidR="00E40941">
              <w:rPr>
                <w:rFonts w:asciiTheme="minorBidi" w:hAnsiTheme="minorBidi" w:cs="Arial"/>
                <w:bCs/>
                <w:i/>
                <w:sz w:val="32"/>
                <w:szCs w:val="32"/>
                <w:rtl/>
                <w:lang w:bidi="ar-JO"/>
              </w:rPr>
              <w:t>- تقييم ورشة العمل</w:t>
            </w:r>
          </w:p>
        </w:tc>
        <w:tc>
          <w:tcPr>
            <w:tcW w:w="3690" w:type="dxa"/>
            <w:shd w:val="clear" w:color="auto" w:fill="AEBFDB" w:themeFill="accent1" w:themeFillTint="66"/>
          </w:tcPr>
          <w:p w14:paraId="550E0C30" w14:textId="77777777" w:rsidR="00D04C84" w:rsidRPr="00D04C84" w:rsidRDefault="00D04C84" w:rsidP="00883AB2">
            <w:pPr>
              <w:tabs>
                <w:tab w:val="left" w:pos="8292"/>
              </w:tabs>
              <w:jc w:val="center"/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</w:pP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12:30 </w:t>
            </w:r>
            <w:r w:rsidRPr="00D04C84">
              <w:rPr>
                <w:rFonts w:asciiTheme="minorBidi" w:hAnsiTheme="minorBidi" w:cs="Arial"/>
                <w:b/>
                <w:bCs/>
                <w:i/>
                <w:sz w:val="32"/>
                <w:szCs w:val="32"/>
                <w:rtl/>
                <w:lang w:bidi="ar-SA"/>
              </w:rPr>
              <w:t>–</w:t>
            </w:r>
            <w:r w:rsidRPr="00D04C84">
              <w:rPr>
                <w:rFonts w:asciiTheme="minorBidi" w:hAnsiTheme="minorBidi" w:cs="Arial" w:hint="cs"/>
                <w:b/>
                <w:bCs/>
                <w:i/>
                <w:sz w:val="32"/>
                <w:szCs w:val="32"/>
                <w:rtl/>
                <w:lang w:bidi="ar-SA"/>
              </w:rPr>
              <w:t xml:space="preserve"> 1:00 </w:t>
            </w:r>
          </w:p>
        </w:tc>
      </w:tr>
    </w:tbl>
    <w:p w14:paraId="1FCEACBA" w14:textId="4FAC3D73" w:rsidR="003D75C3" w:rsidRPr="00B92FF8" w:rsidRDefault="003D75C3" w:rsidP="002E51E2">
      <w:pPr>
        <w:tabs>
          <w:tab w:val="left" w:pos="8292"/>
        </w:tabs>
        <w:spacing w:after="0" w:line="240" w:lineRule="auto"/>
        <w:rPr>
          <w:rFonts w:asciiTheme="minorBidi" w:hAnsiTheme="minorBidi"/>
          <w:i/>
          <w:sz w:val="28"/>
          <w:szCs w:val="28"/>
          <w:lang w:bidi="ar-JO"/>
        </w:rPr>
      </w:pPr>
    </w:p>
    <w:sectPr w:rsidR="003D75C3" w:rsidRPr="00B92FF8" w:rsidSect="008E463D">
      <w:footerReference w:type="default" r:id="rId8"/>
      <w:pgSz w:w="11906" w:h="16838"/>
      <w:pgMar w:top="1135" w:right="141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A1DAE" w14:textId="77777777" w:rsidR="000F0FD1" w:rsidRDefault="000F0FD1" w:rsidP="002E41AD">
      <w:pPr>
        <w:spacing w:after="0" w:line="240" w:lineRule="auto"/>
      </w:pPr>
      <w:r>
        <w:separator/>
      </w:r>
    </w:p>
  </w:endnote>
  <w:endnote w:type="continuationSeparator" w:id="0">
    <w:p w14:paraId="7005D101" w14:textId="77777777" w:rsidR="000F0FD1" w:rsidRDefault="000F0FD1" w:rsidP="002E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wis721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1000000" w:usb1="00000000" w:usb2="07040001" w:usb3="00000000" w:csb0="00020000" w:csb1="00000000"/>
  </w:font>
  <w:font w:name="AGBuchBQ-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3A8F" w14:textId="3945611B" w:rsidR="002E41AD" w:rsidRDefault="00541D5E" w:rsidP="00541D5E">
    <w:pPr>
      <w:pStyle w:val="Footer"/>
    </w:pPr>
    <w:r>
      <w:rPr>
        <w:noProof/>
      </w:rPr>
      <w:t xml:space="preserve"> </w:t>
    </w:r>
    <w:r w:rsidR="000B0F03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33EB2" w14:textId="77777777" w:rsidR="000F0FD1" w:rsidRDefault="000F0FD1" w:rsidP="002E41AD">
      <w:pPr>
        <w:spacing w:after="0" w:line="240" w:lineRule="auto"/>
      </w:pPr>
      <w:r>
        <w:separator/>
      </w:r>
    </w:p>
  </w:footnote>
  <w:footnote w:type="continuationSeparator" w:id="0">
    <w:p w14:paraId="704CACE5" w14:textId="77777777" w:rsidR="000F0FD1" w:rsidRDefault="000F0FD1" w:rsidP="002E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pt;height:12pt" o:bullet="t">
        <v:imagedata r:id="rId1" o:title="Picture4"/>
      </v:shape>
    </w:pict>
  </w:numPicBullet>
  <w:numPicBullet w:numPicBulletId="1">
    <w:pict>
      <v:shape id="_x0000_i1042" type="#_x0000_t75" style="width:24pt;height:24pt" o:bullet="t">
        <v:imagedata r:id="rId2" o:title="Picture2"/>
      </v:shape>
    </w:pict>
  </w:numPicBullet>
  <w:numPicBullet w:numPicBulletId="2">
    <w:pict>
      <v:shape id="_x0000_i1043" type="#_x0000_t75" style="width:24pt;height:24pt" o:bullet="t">
        <v:imagedata r:id="rId3" o:title="Picture1"/>
      </v:shape>
    </w:pict>
  </w:numPicBullet>
  <w:numPicBullet w:numPicBulletId="3">
    <w:pict>
      <v:shape id="_x0000_i1044" type="#_x0000_t75" style="width:12pt;height:12pt" o:bullet="t">
        <v:imagedata r:id="rId4" o:title="bullet point euromed TH"/>
      </v:shape>
    </w:pict>
  </w:numPicBullet>
  <w:numPicBullet w:numPicBulletId="4">
    <w:pict>
      <v:shape id="_x0000_i1045" type="#_x0000_t75" style="width:1in;height:66pt" o:bullet="t">
        <v:imagedata r:id="rId5" o:title="logo"/>
      </v:shape>
    </w:pict>
  </w:numPicBullet>
  <w:abstractNum w:abstractNumId="0" w15:restartNumberingAfterBreak="0">
    <w:nsid w:val="02244A70"/>
    <w:multiLevelType w:val="hybridMultilevel"/>
    <w:tmpl w:val="42F063E6"/>
    <w:lvl w:ilvl="0" w:tplc="7286E178">
      <w:numFmt w:val="bullet"/>
      <w:lvlText w:val="-"/>
      <w:lvlJc w:val="left"/>
      <w:pPr>
        <w:ind w:left="720" w:hanging="360"/>
      </w:pPr>
      <w:rPr>
        <w:rFonts w:ascii="Swis721 Lt BT" w:eastAsia="Calibri" w:hAnsi="Swis721 Lt B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451A"/>
    <w:multiLevelType w:val="hybridMultilevel"/>
    <w:tmpl w:val="421E0A06"/>
    <w:lvl w:ilvl="0" w:tplc="3DCE6878">
      <w:start w:val="1"/>
      <w:numFmt w:val="bullet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156"/>
    <w:multiLevelType w:val="hybridMultilevel"/>
    <w:tmpl w:val="5E6247DE"/>
    <w:lvl w:ilvl="0" w:tplc="353493A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02B2"/>
    <w:multiLevelType w:val="hybridMultilevel"/>
    <w:tmpl w:val="33E09740"/>
    <w:lvl w:ilvl="0" w:tplc="FA2621D0">
      <w:start w:val="1"/>
      <w:numFmt w:val="bullet"/>
      <w:lvlText w:val=""/>
      <w:lvlPicBulletId w:val="2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C87"/>
    <w:multiLevelType w:val="hybridMultilevel"/>
    <w:tmpl w:val="25E06540"/>
    <w:lvl w:ilvl="0" w:tplc="C452F28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F5283"/>
    <w:multiLevelType w:val="hybridMultilevel"/>
    <w:tmpl w:val="65BC6754"/>
    <w:lvl w:ilvl="0" w:tplc="C436CBD8">
      <w:start w:val="1"/>
      <w:numFmt w:val="bullet"/>
      <w:lvlText w:val=""/>
      <w:lvlPicBulletId w:val="0"/>
      <w:lvlJc w:val="righ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66A4A"/>
    <w:multiLevelType w:val="hybridMultilevel"/>
    <w:tmpl w:val="D1A403F6"/>
    <w:lvl w:ilvl="0" w:tplc="0032F5E0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7" w15:restartNumberingAfterBreak="0">
    <w:nsid w:val="3CEA2065"/>
    <w:multiLevelType w:val="hybridMultilevel"/>
    <w:tmpl w:val="0C8A5FD4"/>
    <w:lvl w:ilvl="0" w:tplc="353493A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1539A"/>
    <w:multiLevelType w:val="hybridMultilevel"/>
    <w:tmpl w:val="E270989A"/>
    <w:lvl w:ilvl="0" w:tplc="FA2621D0">
      <w:start w:val="1"/>
      <w:numFmt w:val="bullet"/>
      <w:lvlText w:val=""/>
      <w:lvlPicBulletId w:val="2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96789"/>
    <w:multiLevelType w:val="hybridMultilevel"/>
    <w:tmpl w:val="5C0C9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A6689"/>
    <w:multiLevelType w:val="hybridMultilevel"/>
    <w:tmpl w:val="FEFCA9DA"/>
    <w:lvl w:ilvl="0" w:tplc="08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C49C1"/>
    <w:multiLevelType w:val="hybridMultilevel"/>
    <w:tmpl w:val="85989040"/>
    <w:lvl w:ilvl="0" w:tplc="C436CBD8">
      <w:start w:val="1"/>
      <w:numFmt w:val="bullet"/>
      <w:lvlText w:val=""/>
      <w:lvlPicBulletId w:val="0"/>
      <w:lvlJc w:val="right"/>
      <w:pPr>
        <w:ind w:left="972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6" w:hanging="360"/>
      </w:pPr>
      <w:rPr>
        <w:rFonts w:ascii="Wingdings" w:hAnsi="Wingdings" w:hint="default"/>
      </w:rPr>
    </w:lvl>
  </w:abstractNum>
  <w:abstractNum w:abstractNumId="12" w15:restartNumberingAfterBreak="0">
    <w:nsid w:val="7E914A07"/>
    <w:multiLevelType w:val="hybridMultilevel"/>
    <w:tmpl w:val="4D62280E"/>
    <w:lvl w:ilvl="0" w:tplc="C452F28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2eae2,#fefdfc,#fcf9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88"/>
    <w:rsid w:val="000074A7"/>
    <w:rsid w:val="00013D25"/>
    <w:rsid w:val="0005168E"/>
    <w:rsid w:val="000704C2"/>
    <w:rsid w:val="000B0F03"/>
    <w:rsid w:val="000D4753"/>
    <w:rsid w:val="000F0FD1"/>
    <w:rsid w:val="001041B8"/>
    <w:rsid w:val="00145754"/>
    <w:rsid w:val="00157EE1"/>
    <w:rsid w:val="001B7A8C"/>
    <w:rsid w:val="001D3538"/>
    <w:rsid w:val="001D5C5F"/>
    <w:rsid w:val="00203643"/>
    <w:rsid w:val="002241E8"/>
    <w:rsid w:val="00237A25"/>
    <w:rsid w:val="00242874"/>
    <w:rsid w:val="002519D9"/>
    <w:rsid w:val="00280F63"/>
    <w:rsid w:val="00291967"/>
    <w:rsid w:val="002B3899"/>
    <w:rsid w:val="002C32A2"/>
    <w:rsid w:val="002C6BD0"/>
    <w:rsid w:val="002D7718"/>
    <w:rsid w:val="002E41AD"/>
    <w:rsid w:val="002E51E2"/>
    <w:rsid w:val="002E7ED0"/>
    <w:rsid w:val="002F023D"/>
    <w:rsid w:val="002F1EC8"/>
    <w:rsid w:val="002F4EC3"/>
    <w:rsid w:val="00343B6D"/>
    <w:rsid w:val="00360592"/>
    <w:rsid w:val="00361AE0"/>
    <w:rsid w:val="00381965"/>
    <w:rsid w:val="003B6474"/>
    <w:rsid w:val="003D75C3"/>
    <w:rsid w:val="004034C4"/>
    <w:rsid w:val="00403E48"/>
    <w:rsid w:val="00423730"/>
    <w:rsid w:val="004252CB"/>
    <w:rsid w:val="004A4CE8"/>
    <w:rsid w:val="004C5B6D"/>
    <w:rsid w:val="004D623D"/>
    <w:rsid w:val="004E79D8"/>
    <w:rsid w:val="00511BDF"/>
    <w:rsid w:val="005368D9"/>
    <w:rsid w:val="00541D5E"/>
    <w:rsid w:val="00556DE2"/>
    <w:rsid w:val="00574C40"/>
    <w:rsid w:val="00591CE2"/>
    <w:rsid w:val="005A3223"/>
    <w:rsid w:val="005A5618"/>
    <w:rsid w:val="005F13F1"/>
    <w:rsid w:val="00612FC1"/>
    <w:rsid w:val="00631D39"/>
    <w:rsid w:val="0063381E"/>
    <w:rsid w:val="006606C2"/>
    <w:rsid w:val="0067273D"/>
    <w:rsid w:val="00682671"/>
    <w:rsid w:val="006A00F8"/>
    <w:rsid w:val="006A1EFB"/>
    <w:rsid w:val="006D424F"/>
    <w:rsid w:val="00701973"/>
    <w:rsid w:val="00734738"/>
    <w:rsid w:val="00745541"/>
    <w:rsid w:val="00745CB9"/>
    <w:rsid w:val="00755D7C"/>
    <w:rsid w:val="007821CC"/>
    <w:rsid w:val="00792045"/>
    <w:rsid w:val="00795D82"/>
    <w:rsid w:val="007B615A"/>
    <w:rsid w:val="007C3C88"/>
    <w:rsid w:val="007C4385"/>
    <w:rsid w:val="007C5535"/>
    <w:rsid w:val="007C5EE7"/>
    <w:rsid w:val="007C7753"/>
    <w:rsid w:val="007D1539"/>
    <w:rsid w:val="007D4EBD"/>
    <w:rsid w:val="007D7E2B"/>
    <w:rsid w:val="007E6E50"/>
    <w:rsid w:val="00802927"/>
    <w:rsid w:val="00805D8F"/>
    <w:rsid w:val="00831B3B"/>
    <w:rsid w:val="008462E4"/>
    <w:rsid w:val="008526EE"/>
    <w:rsid w:val="00856D46"/>
    <w:rsid w:val="00857CA1"/>
    <w:rsid w:val="00865863"/>
    <w:rsid w:val="00873095"/>
    <w:rsid w:val="008764B1"/>
    <w:rsid w:val="00877B17"/>
    <w:rsid w:val="008A1E13"/>
    <w:rsid w:val="008A2373"/>
    <w:rsid w:val="008B22CC"/>
    <w:rsid w:val="008B780B"/>
    <w:rsid w:val="008D3D22"/>
    <w:rsid w:val="008D3F16"/>
    <w:rsid w:val="008E463D"/>
    <w:rsid w:val="009020B0"/>
    <w:rsid w:val="009454D8"/>
    <w:rsid w:val="00961A74"/>
    <w:rsid w:val="00975F82"/>
    <w:rsid w:val="00987AA2"/>
    <w:rsid w:val="00996EB9"/>
    <w:rsid w:val="009B3C48"/>
    <w:rsid w:val="009D1E78"/>
    <w:rsid w:val="009E5D25"/>
    <w:rsid w:val="009F3D9D"/>
    <w:rsid w:val="00A04001"/>
    <w:rsid w:val="00A1180A"/>
    <w:rsid w:val="00A26687"/>
    <w:rsid w:val="00A36902"/>
    <w:rsid w:val="00A54C59"/>
    <w:rsid w:val="00A65830"/>
    <w:rsid w:val="00A82E46"/>
    <w:rsid w:val="00AC23AB"/>
    <w:rsid w:val="00AE2D23"/>
    <w:rsid w:val="00AF0FF2"/>
    <w:rsid w:val="00AF3C8E"/>
    <w:rsid w:val="00B13A52"/>
    <w:rsid w:val="00B2328B"/>
    <w:rsid w:val="00B662C2"/>
    <w:rsid w:val="00B66FC9"/>
    <w:rsid w:val="00B75C41"/>
    <w:rsid w:val="00B91BF1"/>
    <w:rsid w:val="00B92FF8"/>
    <w:rsid w:val="00B93BC2"/>
    <w:rsid w:val="00BA5482"/>
    <w:rsid w:val="00BD6B72"/>
    <w:rsid w:val="00C21652"/>
    <w:rsid w:val="00C445C8"/>
    <w:rsid w:val="00C5609D"/>
    <w:rsid w:val="00C61125"/>
    <w:rsid w:val="00CA7FB3"/>
    <w:rsid w:val="00CC1830"/>
    <w:rsid w:val="00CC3B0A"/>
    <w:rsid w:val="00CE5C94"/>
    <w:rsid w:val="00CF467E"/>
    <w:rsid w:val="00D04C84"/>
    <w:rsid w:val="00D317F1"/>
    <w:rsid w:val="00D55CF2"/>
    <w:rsid w:val="00D76C00"/>
    <w:rsid w:val="00DB09B6"/>
    <w:rsid w:val="00DC5E93"/>
    <w:rsid w:val="00DE11F3"/>
    <w:rsid w:val="00E03E09"/>
    <w:rsid w:val="00E24C42"/>
    <w:rsid w:val="00E40941"/>
    <w:rsid w:val="00E51859"/>
    <w:rsid w:val="00E87558"/>
    <w:rsid w:val="00EA2195"/>
    <w:rsid w:val="00EA39EE"/>
    <w:rsid w:val="00EE3D26"/>
    <w:rsid w:val="00EE6360"/>
    <w:rsid w:val="00F41BD8"/>
    <w:rsid w:val="00F4723D"/>
    <w:rsid w:val="00F47D19"/>
    <w:rsid w:val="00F65126"/>
    <w:rsid w:val="00F74324"/>
    <w:rsid w:val="00F75AF3"/>
    <w:rsid w:val="00F834DF"/>
    <w:rsid w:val="00F851F6"/>
    <w:rsid w:val="00FB077F"/>
    <w:rsid w:val="00FC74BD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eae2,#fefdfc,#fcf9f6"/>
    </o:shapedefaults>
    <o:shapelayout v:ext="edit">
      <o:idmap v:ext="edit" data="1"/>
    </o:shapelayout>
  </w:shapeDefaults>
  <w:decimalSymbol w:val="."/>
  <w:listSeparator w:val=","/>
  <w14:docId w14:val="3990B9A8"/>
  <w15:chartTrackingRefBased/>
  <w15:docId w15:val="{B5E1DDF1-CDBC-45D8-9CA2-4EB8548E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E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34A7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AD"/>
    <w:rPr>
      <w:lang w:bidi="ar-EG"/>
    </w:rPr>
  </w:style>
  <w:style w:type="paragraph" w:styleId="Footer">
    <w:name w:val="footer"/>
    <w:basedOn w:val="Normal"/>
    <w:link w:val="FooterChar"/>
    <w:uiPriority w:val="99"/>
    <w:unhideWhenUsed/>
    <w:rsid w:val="002E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AD"/>
    <w:rPr>
      <w:lang w:bidi="ar-EG"/>
    </w:rPr>
  </w:style>
  <w:style w:type="paragraph" w:styleId="ListParagraph">
    <w:name w:val="List Paragraph"/>
    <w:basedOn w:val="Normal"/>
    <w:uiPriority w:val="34"/>
    <w:qFormat/>
    <w:rsid w:val="005368D9"/>
    <w:pPr>
      <w:ind w:left="720"/>
      <w:contextualSpacing/>
    </w:pPr>
  </w:style>
  <w:style w:type="paragraph" w:customStyle="1" w:styleId="Programmename">
    <w:name w:val="Programme name"/>
    <w:basedOn w:val="Normal"/>
    <w:link w:val="ProgrammenameChar"/>
    <w:qFormat/>
    <w:rsid w:val="00A04001"/>
    <w:pPr>
      <w:spacing w:after="0" w:line="240" w:lineRule="auto"/>
    </w:pPr>
    <w:rPr>
      <w:rFonts w:ascii="Arial" w:eastAsia="Calibri" w:hAnsi="Arial" w:cs="Times New Roman"/>
      <w:b/>
      <w:bCs/>
      <w:color w:val="00AEEF"/>
      <w:sz w:val="20"/>
      <w:lang w:val="en-CA" w:bidi="ar-SA"/>
    </w:rPr>
  </w:style>
  <w:style w:type="character" w:customStyle="1" w:styleId="ProgrammenameChar">
    <w:name w:val="Programme name Char"/>
    <w:basedOn w:val="DefaultParagraphFont"/>
    <w:link w:val="Programmename"/>
    <w:rsid w:val="00A04001"/>
    <w:rPr>
      <w:rFonts w:ascii="Arial" w:eastAsia="Calibri" w:hAnsi="Arial" w:cs="Times New Roman"/>
      <w:b/>
      <w:bCs/>
      <w:color w:val="00AEEF"/>
      <w:sz w:val="20"/>
      <w:lang w:val="en-CA"/>
    </w:rPr>
  </w:style>
  <w:style w:type="paragraph" w:customStyle="1" w:styleId="hourtitle">
    <w:name w:val="hour &amp; title"/>
    <w:basedOn w:val="Normal"/>
    <w:link w:val="hourtitleChar"/>
    <w:qFormat/>
    <w:rsid w:val="007C5EE7"/>
    <w:pPr>
      <w:spacing w:after="0" w:line="240" w:lineRule="auto"/>
      <w:ind w:left="1276" w:hanging="1276"/>
    </w:pPr>
    <w:rPr>
      <w:rFonts w:ascii="Arial" w:eastAsia="ヒラギノ角ゴ Pro W3" w:hAnsi="Arial" w:cs="Arial"/>
      <w:b/>
      <w:iCs/>
      <w:color w:val="333333"/>
      <w:sz w:val="20"/>
      <w:szCs w:val="32"/>
      <w:lang w:val="en-US" w:bidi="ar-SA"/>
    </w:rPr>
  </w:style>
  <w:style w:type="character" w:customStyle="1" w:styleId="hourtitleChar">
    <w:name w:val="hour &amp; title Char"/>
    <w:basedOn w:val="DefaultParagraphFont"/>
    <w:link w:val="hourtitle"/>
    <w:rsid w:val="007C5EE7"/>
    <w:rPr>
      <w:rFonts w:ascii="Arial" w:eastAsia="ヒラギノ角ゴ Pro W3" w:hAnsi="Arial" w:cs="Arial"/>
      <w:b/>
      <w:iCs/>
      <w:color w:val="333333"/>
      <w:sz w:val="20"/>
      <w:szCs w:val="32"/>
      <w:lang w:val="en-US"/>
    </w:rPr>
  </w:style>
  <w:style w:type="paragraph" w:styleId="Revision">
    <w:name w:val="Revision"/>
    <w:hidden/>
    <w:uiPriority w:val="99"/>
    <w:semiHidden/>
    <w:rsid w:val="00343B6D"/>
    <w:pPr>
      <w:spacing w:after="0" w:line="240" w:lineRule="auto"/>
    </w:pPr>
    <w:rPr>
      <w:lang w:bidi="ar-EG"/>
    </w:rPr>
  </w:style>
  <w:style w:type="character" w:customStyle="1" w:styleId="SECTIONHEADER">
    <w:name w:val="SECTION HEADER"/>
    <w:semiHidden/>
    <w:rsid w:val="00CC1830"/>
    <w:rPr>
      <w:rFonts w:ascii="AGBuchBQ-Medium" w:hAnsi="AGBuchBQ-Medium"/>
      <w:color w:val="000000"/>
      <w:sz w:val="40"/>
      <w:szCs w:val="40"/>
    </w:rPr>
  </w:style>
  <w:style w:type="paragraph" w:customStyle="1" w:styleId="DATEVENUE">
    <w:name w:val="DATE &amp; VENUE"/>
    <w:basedOn w:val="Normal"/>
    <w:link w:val="DATEVENUEChar"/>
    <w:qFormat/>
    <w:rsid w:val="00CC1830"/>
    <w:pPr>
      <w:spacing w:after="0" w:line="240" w:lineRule="auto"/>
    </w:pPr>
    <w:rPr>
      <w:rFonts w:ascii="Arial" w:eastAsia="Calibri" w:hAnsi="Arial" w:cs="Arial"/>
      <w:caps/>
      <w:color w:val="808080"/>
      <w:sz w:val="24"/>
      <w:lang w:val="fr-CH" w:eastAsia="fr-CH" w:bidi="ar-SA"/>
    </w:rPr>
  </w:style>
  <w:style w:type="character" w:customStyle="1" w:styleId="DATEVENUEChar">
    <w:name w:val="DATE &amp; VENUE Char"/>
    <w:basedOn w:val="DefaultParagraphFont"/>
    <w:link w:val="DATEVENUE"/>
    <w:rsid w:val="00CC1830"/>
    <w:rPr>
      <w:rFonts w:ascii="Arial" w:eastAsia="Calibri" w:hAnsi="Arial" w:cs="Arial"/>
      <w:caps/>
      <w:color w:val="808080"/>
      <w:sz w:val="24"/>
      <w:lang w:val="fr-CH" w:eastAsia="fr-CH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830"/>
    <w:pPr>
      <w:numPr>
        <w:ilvl w:val="1"/>
      </w:numPr>
    </w:pPr>
    <w:rPr>
      <w:rFonts w:eastAsiaTheme="minorEastAsia"/>
      <w:color w:val="7D97C5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1830"/>
    <w:rPr>
      <w:rFonts w:eastAsiaTheme="minorEastAsia"/>
      <w:color w:val="7D97C5" w:themeColor="text1" w:themeTint="A5"/>
      <w:spacing w:val="15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CC1830"/>
    <w:rPr>
      <w:rFonts w:asciiTheme="majorHAnsi" w:eastAsiaTheme="majorEastAsia" w:hAnsiTheme="majorHAnsi" w:cstheme="majorBidi"/>
      <w:color w:val="334A71" w:themeColor="accent1" w:themeShade="BF"/>
      <w:sz w:val="26"/>
      <w:szCs w:val="26"/>
      <w:lang w:bidi="ar-EG"/>
    </w:rPr>
  </w:style>
  <w:style w:type="character" w:styleId="Hyperlink">
    <w:name w:val="Hyperlink"/>
    <w:basedOn w:val="DefaultParagraphFont"/>
    <w:uiPriority w:val="99"/>
    <w:rsid w:val="00CC1830"/>
    <w:rPr>
      <w:color w:val="0000FF"/>
      <w:u w:val="single"/>
    </w:rPr>
  </w:style>
  <w:style w:type="paragraph" w:customStyle="1" w:styleId="Sessiondescription">
    <w:name w:val="Session description"/>
    <w:basedOn w:val="BodyTextIndent2"/>
    <w:link w:val="SessiondescriptionChar"/>
    <w:qFormat/>
    <w:rsid w:val="00CC1830"/>
    <w:pPr>
      <w:spacing w:before="60" w:after="0" w:line="240" w:lineRule="auto"/>
      <w:ind w:left="1276"/>
    </w:pPr>
    <w:rPr>
      <w:rFonts w:ascii="Arial" w:eastAsia="Calibri" w:hAnsi="Arial" w:cs="Arial"/>
      <w:sz w:val="18"/>
      <w:szCs w:val="20"/>
      <w:lang w:val="en-AU"/>
    </w:rPr>
  </w:style>
  <w:style w:type="character" w:customStyle="1" w:styleId="SessiondescriptionChar">
    <w:name w:val="Session description Char"/>
    <w:basedOn w:val="BodyTextIndent2Char"/>
    <w:link w:val="Sessiondescription"/>
    <w:rsid w:val="00CC1830"/>
    <w:rPr>
      <w:rFonts w:ascii="Arial" w:eastAsia="Calibri" w:hAnsi="Arial" w:cs="Arial"/>
      <w:sz w:val="18"/>
      <w:szCs w:val="20"/>
      <w:lang w:val="en-AU" w:bidi="ar-EG"/>
    </w:rPr>
  </w:style>
  <w:style w:type="paragraph" w:customStyle="1" w:styleId="Speakersmoderatorsnames">
    <w:name w:val="Speakers/moderators names"/>
    <w:basedOn w:val="Normal"/>
    <w:link w:val="SpeakersmoderatorsnamesChar"/>
    <w:qFormat/>
    <w:rsid w:val="00CC1830"/>
    <w:pPr>
      <w:spacing w:before="60" w:after="0" w:line="240" w:lineRule="auto"/>
      <w:ind w:left="1276"/>
    </w:pPr>
    <w:rPr>
      <w:rFonts w:ascii="Arial" w:eastAsia="Calibri" w:hAnsi="Arial" w:cs="Times New Roman"/>
      <w:color w:val="808080"/>
      <w:sz w:val="16"/>
      <w:szCs w:val="32"/>
      <w:lang w:val="fr-CH" w:bidi="ar-SA"/>
    </w:rPr>
  </w:style>
  <w:style w:type="character" w:customStyle="1" w:styleId="SpeakersmoderatorsnamesChar">
    <w:name w:val="Speakers/moderators names Char"/>
    <w:basedOn w:val="DefaultParagraphFont"/>
    <w:link w:val="Speakersmoderatorsnames"/>
    <w:rsid w:val="00CC1830"/>
    <w:rPr>
      <w:rFonts w:ascii="Arial" w:eastAsia="Calibri" w:hAnsi="Arial" w:cs="Times New Roman"/>
      <w:color w:val="808080"/>
      <w:sz w:val="16"/>
      <w:szCs w:val="32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18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1830"/>
    <w:rPr>
      <w:lang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C445C8"/>
    <w:rPr>
      <w:color w:val="969696" w:themeColor="followedHyperlink"/>
      <w:u w:val="single"/>
    </w:rPr>
  </w:style>
  <w:style w:type="table" w:styleId="TableGrid">
    <w:name w:val="Table Grid"/>
    <w:basedOn w:val="TableNormal"/>
    <w:uiPriority w:val="39"/>
    <w:rsid w:val="00B9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591CE2"/>
    <w:pPr>
      <w:spacing w:after="0" w:line="240" w:lineRule="auto"/>
    </w:pPr>
    <w:rPr>
      <w:color w:val="334A71" w:themeColor="accent1" w:themeShade="BF"/>
    </w:rPr>
    <w:tblPr>
      <w:tblStyleRowBandSize w:val="1"/>
      <w:tblStyleColBandSize w:val="1"/>
      <w:tblBorders>
        <w:top w:val="single" w:sz="4" w:space="0" w:color="446398" w:themeColor="accent1"/>
        <w:bottom w:val="single" w:sz="4" w:space="0" w:color="44639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639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63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FED" w:themeFill="accent1" w:themeFillTint="33"/>
      </w:tcPr>
    </w:tblStylePr>
    <w:tblStylePr w:type="band1Horz">
      <w:tblPr/>
      <w:tcPr>
        <w:shd w:val="clear" w:color="auto" w:fill="D6DFED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591CE2"/>
    <w:pPr>
      <w:spacing w:after="0" w:line="240" w:lineRule="auto"/>
    </w:pPr>
    <w:tblPr>
      <w:tblStyleRowBandSize w:val="1"/>
      <w:tblStyleColBandSize w:val="1"/>
      <w:tblBorders>
        <w:top w:val="single" w:sz="4" w:space="0" w:color="869FC9" w:themeColor="accent1" w:themeTint="99"/>
        <w:left w:val="single" w:sz="4" w:space="0" w:color="869FC9" w:themeColor="accent1" w:themeTint="99"/>
        <w:bottom w:val="single" w:sz="4" w:space="0" w:color="869FC9" w:themeColor="accent1" w:themeTint="99"/>
        <w:right w:val="single" w:sz="4" w:space="0" w:color="869FC9" w:themeColor="accent1" w:themeTint="99"/>
        <w:insideH w:val="single" w:sz="4" w:space="0" w:color="869FC9" w:themeColor="accent1" w:themeTint="99"/>
      </w:tblBorders>
    </w:tblPr>
    <w:tblStylePr w:type="firstRow">
      <w:rPr>
        <w:b/>
        <w:bCs/>
        <w:color w:val="FFEED9" w:themeColor="background1"/>
      </w:rPr>
      <w:tblPr/>
      <w:tcPr>
        <w:tcBorders>
          <w:top w:val="single" w:sz="4" w:space="0" w:color="446398" w:themeColor="accent1"/>
          <w:left w:val="single" w:sz="4" w:space="0" w:color="446398" w:themeColor="accent1"/>
          <w:bottom w:val="single" w:sz="4" w:space="0" w:color="446398" w:themeColor="accent1"/>
          <w:right w:val="single" w:sz="4" w:space="0" w:color="446398" w:themeColor="accent1"/>
          <w:insideH w:val="nil"/>
        </w:tcBorders>
        <w:shd w:val="clear" w:color="auto" w:fill="446398" w:themeFill="accent1"/>
      </w:tcPr>
    </w:tblStylePr>
    <w:tblStylePr w:type="lastRow">
      <w:rPr>
        <w:b/>
        <w:bCs/>
      </w:rPr>
      <w:tblPr/>
      <w:tcPr>
        <w:tcBorders>
          <w:top w:val="double" w:sz="4" w:space="0" w:color="869F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FED" w:themeFill="accent1" w:themeFillTint="33"/>
      </w:tcPr>
    </w:tblStylePr>
    <w:tblStylePr w:type="band1Horz">
      <w:tblPr/>
      <w:tcPr>
        <w:shd w:val="clear" w:color="auto" w:fill="D6DFED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0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941"/>
    <w:rPr>
      <w:rFonts w:ascii="Segoe UI" w:hAnsi="Segoe UI" w:cs="Segoe UI"/>
      <w:sz w:val="18"/>
      <w:szCs w:val="18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446398"/>
      </a:dk1>
      <a:lt1>
        <a:srgbClr val="FFEED9"/>
      </a:lt1>
      <a:dk2>
        <a:srgbClr val="8A4157"/>
      </a:dk2>
      <a:lt2>
        <a:srgbClr val="FCF9F6"/>
      </a:lt2>
      <a:accent1>
        <a:srgbClr val="446398"/>
      </a:accent1>
      <a:accent2>
        <a:srgbClr val="C2AF86"/>
      </a:accent2>
      <a:accent3>
        <a:srgbClr val="FFEED9"/>
      </a:accent3>
      <a:accent4>
        <a:srgbClr val="FCF9F6"/>
      </a:accent4>
      <a:accent5>
        <a:srgbClr val="F4EDE5"/>
      </a:accent5>
      <a:accent6>
        <a:srgbClr val="EBDAE2"/>
      </a:accent6>
      <a:hlink>
        <a:srgbClr val="AEBFDB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Ranime Ibrahim</dc:creator>
  <cp:keywords/>
  <dc:description/>
  <cp:lastModifiedBy>Mohammad Salahat</cp:lastModifiedBy>
  <cp:revision>2</cp:revision>
  <cp:lastPrinted>2024-07-13T09:45:00Z</cp:lastPrinted>
  <dcterms:created xsi:type="dcterms:W3CDTF">2024-07-14T06:13:00Z</dcterms:created>
  <dcterms:modified xsi:type="dcterms:W3CDTF">2024-07-14T06:13:00Z</dcterms:modified>
</cp:coreProperties>
</file>